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123" w:rsidRPr="001C0E6D" w:rsidRDefault="00415123" w:rsidP="00415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415123" w:rsidRPr="001C0E6D" w:rsidRDefault="00415123" w:rsidP="00415123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415123" w:rsidRPr="001C0E6D" w:rsidRDefault="00415123" w:rsidP="00415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15123" w:rsidRPr="001C0E6D" w:rsidRDefault="00415123" w:rsidP="00415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415123" w:rsidRDefault="00415123" w:rsidP="004151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123" w:rsidRDefault="00415123" w:rsidP="004151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123" w:rsidRDefault="00415123" w:rsidP="004151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proofErr w:type="gramStart"/>
      <w:r w:rsidRPr="00E47523">
        <w:rPr>
          <w:rFonts w:ascii="Times New Roman" w:hAnsi="Times New Roman" w:cs="Times New Roman"/>
          <w:b/>
          <w:sz w:val="28"/>
          <w:szCs w:val="28"/>
        </w:rPr>
        <w:t>опросов</w:t>
      </w:r>
      <w:proofErr w:type="gramEnd"/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</w:p>
    <w:p w:rsidR="00415123" w:rsidRDefault="00415123" w:rsidP="004151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5123">
        <w:rPr>
          <w:rFonts w:ascii="Times New Roman" w:hAnsi="Times New Roman" w:cs="Times New Roman"/>
          <w:b/>
          <w:sz w:val="28"/>
          <w:szCs w:val="28"/>
        </w:rPr>
        <w:t>23.02.07 Техническое обслуживание и ремонт двигателей, систем и агрегатов автомобилей ГБПОУ «КБАДК»</w:t>
      </w:r>
    </w:p>
    <w:p w:rsidR="00415123" w:rsidRDefault="00415123" w:rsidP="0041512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123" w:rsidRPr="00E47523" w:rsidRDefault="00415123" w:rsidP="00415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</w:t>
      </w:r>
      <w:bookmarkStart w:id="0" w:name="_GoBack"/>
      <w:bookmarkEnd w:id="0"/>
      <w:r w:rsidRPr="00E47523">
        <w:rPr>
          <w:rFonts w:ascii="Times New Roman" w:hAnsi="Times New Roman" w:cs="Times New Roman"/>
          <w:sz w:val="28"/>
          <w:szCs w:val="28"/>
        </w:rPr>
        <w:t>результаты деятельности образовательного учреждения.</w:t>
      </w:r>
    </w:p>
    <w:p w:rsidR="00415123" w:rsidRDefault="00415123" w:rsidP="00415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415123" w:rsidRPr="00E47523" w:rsidRDefault="00415123" w:rsidP="00415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415123" w:rsidRPr="00E47523" w:rsidRDefault="00415123" w:rsidP="00415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415123" w:rsidRDefault="00415123" w:rsidP="00415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415123" w:rsidRPr="00E47523" w:rsidRDefault="00415123" w:rsidP="004151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Pr="008C281A" w:rsidRDefault="00415123" w:rsidP="00415123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415123" w:rsidRDefault="00415123" w:rsidP="004151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415123" w:rsidTr="00AA01FC">
        <w:tc>
          <w:tcPr>
            <w:tcW w:w="2261" w:type="dxa"/>
            <w:vMerge w:val="restart"/>
            <w:vAlign w:val="center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415123" w:rsidTr="00AA01FC">
        <w:tc>
          <w:tcPr>
            <w:tcW w:w="2261" w:type="dxa"/>
            <w:vMerge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15123" w:rsidTr="00AA01FC">
        <w:tc>
          <w:tcPr>
            <w:tcW w:w="2261" w:type="dxa"/>
            <w:vMerge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36%</w:t>
            </w:r>
          </w:p>
        </w:tc>
        <w:tc>
          <w:tcPr>
            <w:tcW w:w="1736" w:type="dxa"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33%</w:t>
            </w:r>
          </w:p>
        </w:tc>
        <w:tc>
          <w:tcPr>
            <w:tcW w:w="1779" w:type="dxa"/>
          </w:tcPr>
          <w:p w:rsidR="00415123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  <w:tc>
          <w:tcPr>
            <w:tcW w:w="1696" w:type="dxa"/>
          </w:tcPr>
          <w:p w:rsidR="00415123" w:rsidRDefault="00415123" w:rsidP="004151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</w:tr>
    </w:tbl>
    <w:p w:rsidR="00415123" w:rsidRDefault="00415123" w:rsidP="004151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Pr="008C281A" w:rsidRDefault="00415123" w:rsidP="00415123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415123" w:rsidRDefault="00415123" w:rsidP="004151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p w:rsidR="00415123" w:rsidRDefault="00415123" w:rsidP="004151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65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3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415123" w:rsidTr="00AA01FC">
        <w:trPr>
          <w:jc w:val="center"/>
        </w:trPr>
        <w:tc>
          <w:tcPr>
            <w:tcW w:w="765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15123" w:rsidTr="00AA01FC">
        <w:trPr>
          <w:jc w:val="center"/>
        </w:trPr>
        <w:tc>
          <w:tcPr>
            <w:tcW w:w="765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15123" w:rsidTr="00AA01FC">
        <w:trPr>
          <w:jc w:val="center"/>
        </w:trPr>
        <w:tc>
          <w:tcPr>
            <w:tcW w:w="765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415123" w:rsidTr="00AA01FC">
        <w:trPr>
          <w:jc w:val="center"/>
        </w:trPr>
        <w:tc>
          <w:tcPr>
            <w:tcW w:w="765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415123" w:rsidTr="00AA01FC">
        <w:trPr>
          <w:jc w:val="center"/>
        </w:trPr>
        <w:tc>
          <w:tcPr>
            <w:tcW w:w="765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15123" w:rsidTr="00AA01FC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15123" w:rsidRDefault="00415123" w:rsidP="004151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Pr="008C281A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trHeight w:val="393"/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Pr="008C281A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415123" w:rsidRDefault="00415123" w:rsidP="004151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5123" w:rsidRPr="008C281A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</w:tbl>
    <w:p w:rsidR="00415123" w:rsidRPr="006F581F" w:rsidRDefault="00415123" w:rsidP="00415123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5123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trHeight w:val="339"/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415123" w:rsidRDefault="00415123" w:rsidP="0041512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5123" w:rsidRPr="008C281A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15123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5123" w:rsidRPr="008C281A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51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15123" w:rsidRPr="00E805EE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DE3CD6" w:rsidP="00DE3C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Pr="00E805EE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15123" w:rsidRPr="00E47523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15123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5123" w:rsidRPr="00E805EE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415123" w:rsidRPr="000206DC" w:rsidTr="00AA01FC">
        <w:trPr>
          <w:jc w:val="center"/>
        </w:trPr>
        <w:tc>
          <w:tcPr>
            <w:tcW w:w="7505" w:type="dxa"/>
          </w:tcPr>
          <w:p w:rsidR="00415123" w:rsidRPr="000206DC" w:rsidRDefault="00415123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415123" w:rsidRPr="000206DC" w:rsidRDefault="00415123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415123" w:rsidRDefault="00DE3CD6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415123" w:rsidTr="00AA01FC">
        <w:trPr>
          <w:jc w:val="center"/>
        </w:trPr>
        <w:tc>
          <w:tcPr>
            <w:tcW w:w="7505" w:type="dxa"/>
          </w:tcPr>
          <w:p w:rsidR="00415123" w:rsidRPr="00307F93" w:rsidRDefault="00415123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415123" w:rsidRDefault="00415123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415123" w:rsidRPr="00E47523" w:rsidRDefault="00415123" w:rsidP="0041512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15123" w:rsidRPr="00E805EE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87127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DE3CD6">
        <w:rPr>
          <w:rFonts w:ascii="Times New Roman" w:hAnsi="Times New Roman" w:cs="Times New Roman"/>
          <w:sz w:val="28"/>
          <w:szCs w:val="28"/>
        </w:rPr>
        <w:t>ремонт здания, повышение стипендию, разнообразить меню</w:t>
      </w:r>
      <w:r w:rsidRPr="00387127">
        <w:rPr>
          <w:rFonts w:ascii="Times New Roman" w:hAnsi="Times New Roman" w:cs="Times New Roman"/>
          <w:sz w:val="28"/>
          <w:szCs w:val="28"/>
        </w:rPr>
        <w:t>.</w:t>
      </w:r>
    </w:p>
    <w:p w:rsidR="00415123" w:rsidRPr="00E475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Default="00415123" w:rsidP="0041512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 w:rsidR="00DE3CD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830F8">
        <w:rPr>
          <w:rFonts w:ascii="Times New Roman" w:hAnsi="Times New Roman" w:cs="Times New Roman"/>
          <w:sz w:val="28"/>
          <w:szCs w:val="28"/>
        </w:rPr>
        <w:t>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4151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15123" w:rsidRPr="00E47523" w:rsidRDefault="00415123" w:rsidP="0041512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415123" w:rsidRDefault="00415123" w:rsidP="00415123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15123" w:rsidRDefault="00415123" w:rsidP="0041512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415123" w:rsidRDefault="00415123" w:rsidP="00415123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415123" w:rsidRDefault="00415123" w:rsidP="00415123">
      <w:pPr>
        <w:sectPr w:rsidR="00415123" w:rsidSect="006F581F">
          <w:footerReference w:type="default" r:id="rId7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347A57" w:rsidRDefault="00DE3CD6">
      <w:r>
        <w:rPr>
          <w:noProof/>
          <w:lang w:eastAsia="ru-RU"/>
        </w:rPr>
        <w:lastRenderedPageBreak/>
        <w:drawing>
          <wp:inline distT="0" distB="0" distL="0" distR="0" wp14:anchorId="5D41AFB2" wp14:editId="41A35DD9">
            <wp:extent cx="9191625" cy="5648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413" t="11164" r="240" b="7760"/>
                    <a:stretch/>
                  </pic:blipFill>
                  <pic:spPr bwMode="auto">
                    <a:xfrm>
                      <a:off x="0" y="0"/>
                      <a:ext cx="9191625" cy="5648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240" w:rsidRDefault="00477240">
      <w:pPr>
        <w:spacing w:after="0" w:line="240" w:lineRule="auto"/>
      </w:pPr>
      <w:r>
        <w:separator/>
      </w:r>
    </w:p>
  </w:endnote>
  <w:endnote w:type="continuationSeparator" w:id="0">
    <w:p w:rsidR="00477240" w:rsidRDefault="00477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501838"/>
      <w:docPartObj>
        <w:docPartGallery w:val="Page Numbers (Bottom of Page)"/>
        <w:docPartUnique/>
      </w:docPartObj>
    </w:sdtPr>
    <w:sdtEndPr/>
    <w:sdtContent>
      <w:p w:rsidR="00C3032F" w:rsidRDefault="00DE3CD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3D4">
          <w:rPr>
            <w:noProof/>
          </w:rPr>
          <w:t>1</w:t>
        </w:r>
        <w:r>
          <w:fldChar w:fldCharType="end"/>
        </w:r>
      </w:p>
    </w:sdtContent>
  </w:sdt>
  <w:p w:rsidR="00C3032F" w:rsidRDefault="0047724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240" w:rsidRDefault="00477240">
      <w:pPr>
        <w:spacing w:after="0" w:line="240" w:lineRule="auto"/>
      </w:pPr>
      <w:r>
        <w:separator/>
      </w:r>
    </w:p>
  </w:footnote>
  <w:footnote w:type="continuationSeparator" w:id="0">
    <w:p w:rsidR="00477240" w:rsidRDefault="00477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123"/>
    <w:rsid w:val="00026D04"/>
    <w:rsid w:val="00194D37"/>
    <w:rsid w:val="00347A57"/>
    <w:rsid w:val="003B2C39"/>
    <w:rsid w:val="00415123"/>
    <w:rsid w:val="004363D4"/>
    <w:rsid w:val="00477240"/>
    <w:rsid w:val="00595EB0"/>
    <w:rsid w:val="00744BED"/>
    <w:rsid w:val="008E367F"/>
    <w:rsid w:val="00914275"/>
    <w:rsid w:val="00B75422"/>
    <w:rsid w:val="00DE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71241-B529-498B-8DA1-0807AA82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1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12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15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15123"/>
  </w:style>
  <w:style w:type="table" w:styleId="a6">
    <w:name w:val="Table Grid"/>
    <w:basedOn w:val="a1"/>
    <w:uiPriority w:val="39"/>
    <w:rsid w:val="0041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36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63D4"/>
  </w:style>
  <w:style w:type="paragraph" w:styleId="a9">
    <w:name w:val="Balloon Text"/>
    <w:basedOn w:val="a"/>
    <w:link w:val="aa"/>
    <w:uiPriority w:val="99"/>
    <w:semiHidden/>
    <w:unhideWhenUsed/>
    <w:rsid w:val="00436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3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2025-02-11T10:03:00Z</cp:lastPrinted>
  <dcterms:created xsi:type="dcterms:W3CDTF">2025-02-06T14:45:00Z</dcterms:created>
  <dcterms:modified xsi:type="dcterms:W3CDTF">2025-02-11T10:07:00Z</dcterms:modified>
</cp:coreProperties>
</file>